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9" w:rsidRDefault="000F0E69" w:rsidP="000F0E69">
      <w:r>
        <w:rPr>
          <w:noProof/>
        </w:rPr>
        <w:drawing>
          <wp:inline distT="0" distB="0" distL="0" distR="0" wp14:anchorId="33B9C1F5" wp14:editId="7852A1A0">
            <wp:extent cx="2981325" cy="933450"/>
            <wp:effectExtent l="0" t="0" r="9525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0F0E69" w:rsidRDefault="000F0E69" w:rsidP="000F0E69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Jahaira</w:t>
      </w:r>
      <w:proofErr w:type="spellEnd"/>
      <w:r>
        <w:rPr>
          <w:rFonts w:ascii="Arial" w:hAnsi="Arial" w:cs="Arial"/>
          <w:sz w:val="56"/>
          <w:szCs w:val="56"/>
        </w:rPr>
        <w:t xml:space="preserve"> Rojas</w:t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0F0E69" w:rsidRDefault="000F0E69" w:rsidP="000F0E6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Materia:</w:t>
      </w:r>
      <w:r>
        <w:rPr>
          <w:rFonts w:ascii="Arial" w:hAnsi="Arial" w:cs="Arial"/>
          <w:sz w:val="56"/>
          <w:szCs w:val="56"/>
        </w:rPr>
        <w:t xml:space="preserve"> </w:t>
      </w:r>
    </w:p>
    <w:p w:rsidR="000F0E69" w:rsidRDefault="000F0E69" w:rsidP="000F0E6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2ª BEO</w:t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Fecha:</w:t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14</w:t>
      </w:r>
      <w:r>
        <w:rPr>
          <w:rFonts w:ascii="Arial" w:hAnsi="Arial" w:cs="Arial"/>
          <w:sz w:val="56"/>
          <w:szCs w:val="56"/>
        </w:rPr>
        <w:t xml:space="preserve"> de Noviembre de 2014</w:t>
      </w:r>
    </w:p>
    <w:p w:rsidR="000F0E69" w:rsidRDefault="000F0E69" w:rsidP="000F0E69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0F0E69" w:rsidRDefault="000F0E69" w:rsidP="000F0E6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Lamar </w:t>
      </w:r>
    </w:p>
    <w:p w:rsidR="00CD11D3" w:rsidRDefault="000F0E69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lastRenderedPageBreak/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tabla periódica de los elementos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clasifica, organiza y distribuye los distintos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elementos químicos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conforme a sus propiedades y características; su función principal es establecer un orden específico agrupando elementos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Es muy importante, es conocida y es realidad. Los elementos se presentan por un símbolo que consiste en una o dos letras que son dependen de su nombre latino. </w:t>
      </w:r>
    </w:p>
    <w:p w:rsidR="000F0E69" w:rsidRDefault="000F0E69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Uno de los aspectos más interesante de la ciencia que toda la materia conocida se compone aproximadamente con 100 elementos. Los más conocidos y también desde la actualidad son el cobre, hierro, azufre, entre otros</w:t>
      </w:r>
      <w:r w:rsidR="00F85C75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F85C75">
        <w:t xml:space="preserve"> C</w:t>
      </w:r>
      <w:r w:rsidR="00F85C75">
        <w:t>uando se ordenan los elementos por sus números atómicos en forma ascendente, aparecen grupos de ellos con propiedades químicas similares y propiedades físicas que varían periódicamente.</w:t>
      </w:r>
      <w:bookmarkStart w:id="0" w:name="_GoBack"/>
      <w:bookmarkEnd w:id="0"/>
    </w:p>
    <w:sectPr w:rsidR="000F0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9"/>
    <w:rsid w:val="000F0E69"/>
    <w:rsid w:val="00CD11D3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2918C-BA73-4B33-B51B-9A035DF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69"/>
    <w:pPr>
      <w:spacing w:after="200" w:line="276" w:lineRule="auto"/>
    </w:pPr>
    <w:rPr>
      <w:rFonts w:eastAsiaTheme="minorEastAsia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0E69"/>
  </w:style>
  <w:style w:type="character" w:styleId="Hyperlink">
    <w:name w:val="Hyperlink"/>
    <w:basedOn w:val="DefaultParagraphFont"/>
    <w:uiPriority w:val="99"/>
    <w:semiHidden/>
    <w:unhideWhenUsed/>
    <w:rsid w:val="000F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García Hernández</dc:creator>
  <cp:keywords/>
  <dc:description/>
  <cp:lastModifiedBy>Andrea García Hernández</cp:lastModifiedBy>
  <cp:revision>1</cp:revision>
  <dcterms:created xsi:type="dcterms:W3CDTF">2014-11-15T02:41:00Z</dcterms:created>
  <dcterms:modified xsi:type="dcterms:W3CDTF">2014-11-15T03:00:00Z</dcterms:modified>
</cp:coreProperties>
</file>