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D9" w:rsidRPr="003C695F" w:rsidRDefault="003C695F" w:rsidP="00225D8C">
      <w:pPr>
        <w:jc w:val="center"/>
        <w:rPr>
          <w:rFonts w:ascii="Arial" w:hAnsi="Arial" w:cs="Arial"/>
          <w:sz w:val="32"/>
          <w:szCs w:val="32"/>
        </w:rPr>
      </w:pPr>
      <w:r>
        <w:rPr>
          <w:rFonts w:ascii="Arial" w:hAnsi="Arial" w:cs="Arial"/>
          <w:sz w:val="32"/>
          <w:szCs w:val="32"/>
        </w:rPr>
        <w:t>T</w:t>
      </w:r>
      <w:r w:rsidR="00225D8C" w:rsidRPr="003C695F">
        <w:rPr>
          <w:rFonts w:ascii="Arial" w:hAnsi="Arial" w:cs="Arial"/>
          <w:sz w:val="32"/>
          <w:szCs w:val="32"/>
        </w:rPr>
        <w:t>abla periódica y su historia</w:t>
      </w:r>
    </w:p>
    <w:p w:rsidR="00225D8C" w:rsidRPr="003C695F" w:rsidRDefault="00225D8C" w:rsidP="00225D8C">
      <w:pPr>
        <w:spacing w:line="360" w:lineRule="auto"/>
        <w:jc w:val="center"/>
        <w:rPr>
          <w:rFonts w:ascii="Arial" w:hAnsi="Arial" w:cs="Arial"/>
          <w:sz w:val="24"/>
          <w:szCs w:val="24"/>
        </w:rPr>
      </w:pPr>
      <w:r w:rsidRPr="003C695F">
        <w:rPr>
          <w:rFonts w:ascii="Arial" w:hAnsi="Arial" w:cs="Arial"/>
          <w:sz w:val="24"/>
          <w:szCs w:val="24"/>
        </w:rPr>
        <w:t xml:space="preserve">La tabla </w:t>
      </w:r>
      <w:r w:rsidR="003C695F" w:rsidRPr="003C695F">
        <w:rPr>
          <w:rFonts w:ascii="Arial" w:hAnsi="Arial" w:cs="Arial"/>
          <w:sz w:val="24"/>
          <w:szCs w:val="24"/>
        </w:rPr>
        <w:t>periódica</w:t>
      </w:r>
      <w:r w:rsidRPr="003C695F">
        <w:rPr>
          <w:rFonts w:ascii="Arial" w:hAnsi="Arial" w:cs="Arial"/>
          <w:sz w:val="24"/>
          <w:szCs w:val="24"/>
        </w:rPr>
        <w:t xml:space="preserve"> puede la información de todos los elemento de la tabla periódica, </w:t>
      </w:r>
      <w:r w:rsidR="003C695F" w:rsidRPr="003C695F">
        <w:rPr>
          <w:rFonts w:ascii="Arial" w:hAnsi="Arial" w:cs="Arial"/>
          <w:sz w:val="24"/>
          <w:szCs w:val="24"/>
        </w:rPr>
        <w:t>así</w:t>
      </w:r>
      <w:r w:rsidRPr="003C695F">
        <w:rPr>
          <w:rFonts w:ascii="Arial" w:hAnsi="Arial" w:cs="Arial"/>
          <w:sz w:val="24"/>
          <w:szCs w:val="24"/>
        </w:rPr>
        <w:t xml:space="preserve"> nos ayuda a organizar nuestro conocimiento sobre la química de diferentes áreas. </w:t>
      </w:r>
      <w:r w:rsidR="003C695F" w:rsidRPr="003C695F">
        <w:rPr>
          <w:rFonts w:ascii="Arial" w:hAnsi="Arial" w:cs="Arial"/>
          <w:sz w:val="24"/>
          <w:szCs w:val="24"/>
        </w:rPr>
        <w:t>También</w:t>
      </w:r>
      <w:r w:rsidRPr="003C695F">
        <w:rPr>
          <w:rFonts w:ascii="Arial" w:hAnsi="Arial" w:cs="Arial"/>
          <w:sz w:val="24"/>
          <w:szCs w:val="24"/>
        </w:rPr>
        <w:t xml:space="preserve"> la tabla periódica es el </w:t>
      </w:r>
      <w:r w:rsidR="003C695F" w:rsidRPr="003C695F">
        <w:rPr>
          <w:rFonts w:ascii="Arial" w:hAnsi="Arial" w:cs="Arial"/>
          <w:sz w:val="24"/>
          <w:szCs w:val="24"/>
        </w:rPr>
        <w:t>instrumento</w:t>
      </w:r>
      <w:r w:rsidRPr="003C695F">
        <w:rPr>
          <w:rFonts w:ascii="Arial" w:hAnsi="Arial" w:cs="Arial"/>
          <w:sz w:val="24"/>
          <w:szCs w:val="24"/>
        </w:rPr>
        <w:t xml:space="preserve"> </w:t>
      </w:r>
      <w:r w:rsidR="003C695F" w:rsidRPr="003C695F">
        <w:rPr>
          <w:rFonts w:ascii="Arial" w:hAnsi="Arial" w:cs="Arial"/>
          <w:sz w:val="24"/>
          <w:szCs w:val="24"/>
        </w:rPr>
        <w:t>más</w:t>
      </w:r>
      <w:r w:rsidRPr="003C695F">
        <w:rPr>
          <w:rFonts w:ascii="Arial" w:hAnsi="Arial" w:cs="Arial"/>
          <w:sz w:val="24"/>
          <w:szCs w:val="24"/>
        </w:rPr>
        <w:t xml:space="preserve"> importante de la química.</w:t>
      </w:r>
    </w:p>
    <w:p w:rsidR="00225D8C" w:rsidRPr="003C695F" w:rsidRDefault="00225D8C" w:rsidP="00225D8C">
      <w:pPr>
        <w:spacing w:line="360" w:lineRule="auto"/>
        <w:jc w:val="center"/>
        <w:rPr>
          <w:rFonts w:ascii="Arial" w:hAnsi="Arial" w:cs="Arial"/>
          <w:sz w:val="24"/>
          <w:szCs w:val="24"/>
        </w:rPr>
      </w:pPr>
      <w:r w:rsidRPr="003C695F">
        <w:rPr>
          <w:rFonts w:ascii="Arial" w:hAnsi="Arial" w:cs="Arial"/>
          <w:sz w:val="24"/>
          <w:szCs w:val="24"/>
        </w:rPr>
        <w:t xml:space="preserve">El </w:t>
      </w:r>
      <w:r w:rsidR="003C695F" w:rsidRPr="003C695F">
        <w:rPr>
          <w:rFonts w:ascii="Arial" w:hAnsi="Arial" w:cs="Arial"/>
          <w:sz w:val="24"/>
          <w:szCs w:val="24"/>
        </w:rPr>
        <w:t>número</w:t>
      </w:r>
      <w:r w:rsidRPr="003C695F">
        <w:rPr>
          <w:rFonts w:ascii="Arial" w:hAnsi="Arial" w:cs="Arial"/>
          <w:sz w:val="24"/>
          <w:szCs w:val="24"/>
        </w:rPr>
        <w:t xml:space="preserve"> de protones del </w:t>
      </w:r>
      <w:r w:rsidR="003C695F" w:rsidRPr="003C695F">
        <w:rPr>
          <w:rFonts w:ascii="Arial" w:hAnsi="Arial" w:cs="Arial"/>
          <w:sz w:val="24"/>
          <w:szCs w:val="24"/>
        </w:rPr>
        <w:t>núcleo</w:t>
      </w:r>
      <w:r w:rsidRPr="003C695F">
        <w:rPr>
          <w:rFonts w:ascii="Arial" w:hAnsi="Arial" w:cs="Arial"/>
          <w:sz w:val="24"/>
          <w:szCs w:val="24"/>
        </w:rPr>
        <w:t xml:space="preserve"> el </w:t>
      </w:r>
      <w:r w:rsidR="003C695F" w:rsidRPr="003C695F">
        <w:rPr>
          <w:rFonts w:ascii="Arial" w:hAnsi="Arial" w:cs="Arial"/>
          <w:sz w:val="24"/>
          <w:szCs w:val="24"/>
        </w:rPr>
        <w:t>número</w:t>
      </w:r>
      <w:r w:rsidRPr="003C695F">
        <w:rPr>
          <w:rFonts w:ascii="Arial" w:hAnsi="Arial" w:cs="Arial"/>
          <w:sz w:val="24"/>
          <w:szCs w:val="24"/>
        </w:rPr>
        <w:t xml:space="preserve">  </w:t>
      </w:r>
      <w:r w:rsidR="003C695F" w:rsidRPr="003C695F">
        <w:rPr>
          <w:rFonts w:ascii="Arial" w:hAnsi="Arial" w:cs="Arial"/>
          <w:sz w:val="24"/>
          <w:szCs w:val="24"/>
        </w:rPr>
        <w:t>atómico</w:t>
      </w:r>
      <w:r w:rsidRPr="003C695F">
        <w:rPr>
          <w:rFonts w:ascii="Arial" w:hAnsi="Arial" w:cs="Arial"/>
          <w:sz w:val="24"/>
          <w:szCs w:val="24"/>
        </w:rPr>
        <w:t xml:space="preserve"> del elemento </w:t>
      </w:r>
      <w:r w:rsidR="003C695F" w:rsidRPr="003C695F">
        <w:rPr>
          <w:rFonts w:ascii="Arial" w:hAnsi="Arial" w:cs="Arial"/>
          <w:sz w:val="24"/>
          <w:szCs w:val="24"/>
        </w:rPr>
        <w:t>está</w:t>
      </w:r>
      <w:r w:rsidRPr="003C695F">
        <w:rPr>
          <w:rFonts w:ascii="Arial" w:hAnsi="Arial" w:cs="Arial"/>
          <w:sz w:val="24"/>
          <w:szCs w:val="24"/>
        </w:rPr>
        <w:t xml:space="preserve"> equilibrado por el mismo </w:t>
      </w:r>
      <w:r w:rsidR="003C695F" w:rsidRPr="003C695F">
        <w:rPr>
          <w:rFonts w:ascii="Arial" w:hAnsi="Arial" w:cs="Arial"/>
          <w:sz w:val="24"/>
          <w:szCs w:val="24"/>
        </w:rPr>
        <w:t>número</w:t>
      </w:r>
      <w:r w:rsidRPr="003C695F">
        <w:rPr>
          <w:rFonts w:ascii="Arial" w:hAnsi="Arial" w:cs="Arial"/>
          <w:sz w:val="24"/>
          <w:szCs w:val="24"/>
        </w:rPr>
        <w:t xml:space="preserve"> de electrones que hay fuera del </w:t>
      </w:r>
      <w:r w:rsidR="003C695F" w:rsidRPr="003C695F">
        <w:rPr>
          <w:rFonts w:ascii="Arial" w:hAnsi="Arial" w:cs="Arial"/>
          <w:sz w:val="24"/>
          <w:szCs w:val="24"/>
        </w:rPr>
        <w:t>núcleo</w:t>
      </w:r>
      <w:r w:rsidRPr="003C695F">
        <w:rPr>
          <w:rFonts w:ascii="Arial" w:hAnsi="Arial" w:cs="Arial"/>
          <w:sz w:val="24"/>
          <w:szCs w:val="24"/>
        </w:rPr>
        <w:t>.</w:t>
      </w:r>
    </w:p>
    <w:p w:rsidR="00225D8C" w:rsidRPr="003C695F" w:rsidRDefault="00225D8C" w:rsidP="00225D8C">
      <w:pPr>
        <w:spacing w:line="360" w:lineRule="auto"/>
        <w:jc w:val="center"/>
        <w:rPr>
          <w:rFonts w:ascii="Arial" w:hAnsi="Arial" w:cs="Arial"/>
          <w:sz w:val="24"/>
          <w:szCs w:val="24"/>
        </w:rPr>
      </w:pPr>
      <w:r w:rsidRPr="003C695F">
        <w:rPr>
          <w:rFonts w:ascii="Arial" w:hAnsi="Arial" w:cs="Arial"/>
          <w:sz w:val="24"/>
          <w:szCs w:val="24"/>
        </w:rPr>
        <w:t xml:space="preserve">El orbital es una región </w:t>
      </w:r>
      <w:r w:rsidR="003C695F" w:rsidRPr="003C695F">
        <w:rPr>
          <w:rFonts w:ascii="Arial" w:hAnsi="Arial" w:cs="Arial"/>
          <w:sz w:val="24"/>
          <w:szCs w:val="24"/>
        </w:rPr>
        <w:t>donde</w:t>
      </w:r>
      <w:r w:rsidRPr="003C695F">
        <w:rPr>
          <w:rFonts w:ascii="Arial" w:hAnsi="Arial" w:cs="Arial"/>
          <w:sz w:val="24"/>
          <w:szCs w:val="24"/>
        </w:rPr>
        <w:t xml:space="preserve"> pueden </w:t>
      </w:r>
      <w:r w:rsidR="003C695F" w:rsidRPr="003C695F">
        <w:rPr>
          <w:rFonts w:ascii="Arial" w:hAnsi="Arial" w:cs="Arial"/>
          <w:sz w:val="24"/>
          <w:szCs w:val="24"/>
        </w:rPr>
        <w:t>encontrar</w:t>
      </w:r>
      <w:r w:rsidRPr="003C695F">
        <w:rPr>
          <w:rFonts w:ascii="Arial" w:hAnsi="Arial" w:cs="Arial"/>
          <w:sz w:val="24"/>
          <w:szCs w:val="24"/>
        </w:rPr>
        <w:t xml:space="preserve"> electrones, por lo regular tienen 7 subniveles.</w:t>
      </w:r>
    </w:p>
    <w:p w:rsidR="00225D8C" w:rsidRPr="003C695F" w:rsidRDefault="00225D8C" w:rsidP="00225D8C">
      <w:pPr>
        <w:spacing w:line="360" w:lineRule="auto"/>
        <w:jc w:val="center"/>
        <w:rPr>
          <w:rFonts w:ascii="Arial" w:hAnsi="Arial" w:cs="Arial"/>
          <w:sz w:val="24"/>
          <w:szCs w:val="24"/>
        </w:rPr>
      </w:pPr>
      <w:r w:rsidRPr="003C695F">
        <w:rPr>
          <w:rFonts w:ascii="Arial" w:hAnsi="Arial" w:cs="Arial"/>
          <w:sz w:val="24"/>
          <w:szCs w:val="24"/>
        </w:rPr>
        <w:t xml:space="preserve">Cada vez que un nuevo </w:t>
      </w:r>
      <w:r w:rsidR="003C695F" w:rsidRPr="003C695F">
        <w:rPr>
          <w:rFonts w:ascii="Arial" w:hAnsi="Arial" w:cs="Arial"/>
          <w:sz w:val="24"/>
          <w:szCs w:val="24"/>
        </w:rPr>
        <w:t>protón</w:t>
      </w:r>
      <w:r w:rsidRPr="003C695F">
        <w:rPr>
          <w:rFonts w:ascii="Arial" w:hAnsi="Arial" w:cs="Arial"/>
          <w:sz w:val="24"/>
          <w:szCs w:val="24"/>
        </w:rPr>
        <w:t xml:space="preserve"> se añade se añade al </w:t>
      </w:r>
      <w:r w:rsidR="003C695F" w:rsidRPr="003C695F">
        <w:rPr>
          <w:rFonts w:ascii="Arial" w:hAnsi="Arial" w:cs="Arial"/>
          <w:sz w:val="24"/>
          <w:szCs w:val="24"/>
        </w:rPr>
        <w:t>núcleo</w:t>
      </w:r>
      <w:r w:rsidRPr="003C695F">
        <w:rPr>
          <w:rFonts w:ascii="Arial" w:hAnsi="Arial" w:cs="Arial"/>
          <w:sz w:val="24"/>
          <w:szCs w:val="24"/>
        </w:rPr>
        <w:t xml:space="preserve"> se necesita otro </w:t>
      </w:r>
      <w:r w:rsidR="003C695F" w:rsidRPr="003C695F">
        <w:rPr>
          <w:rFonts w:ascii="Arial" w:hAnsi="Arial" w:cs="Arial"/>
          <w:sz w:val="24"/>
          <w:szCs w:val="24"/>
        </w:rPr>
        <w:t>electrón</w:t>
      </w:r>
      <w:r w:rsidRPr="003C695F">
        <w:rPr>
          <w:rFonts w:ascii="Arial" w:hAnsi="Arial" w:cs="Arial"/>
          <w:sz w:val="24"/>
          <w:szCs w:val="24"/>
        </w:rPr>
        <w:t xml:space="preserve"> para equilibrar la carga.</w:t>
      </w:r>
    </w:p>
    <w:p w:rsidR="00225D8C" w:rsidRPr="003C695F" w:rsidRDefault="00225D8C" w:rsidP="00225D8C">
      <w:pPr>
        <w:spacing w:line="360" w:lineRule="auto"/>
        <w:jc w:val="center"/>
        <w:rPr>
          <w:rFonts w:ascii="Arial" w:hAnsi="Arial" w:cs="Arial"/>
          <w:sz w:val="24"/>
          <w:szCs w:val="24"/>
        </w:rPr>
      </w:pPr>
      <w:r w:rsidRPr="003C695F">
        <w:rPr>
          <w:rFonts w:ascii="Arial" w:hAnsi="Arial" w:cs="Arial"/>
          <w:sz w:val="24"/>
          <w:szCs w:val="24"/>
        </w:rPr>
        <w:t xml:space="preserve">Mendeleyev fue el que ordeno la tabla periódica de forma que los elementos con propiedades químicas semejantes se encontraran en las mismas columnas verticales, los elementos que se encuentran en la misma columna </w:t>
      </w:r>
      <w:r w:rsidR="003C695F" w:rsidRPr="003C695F">
        <w:rPr>
          <w:rFonts w:ascii="Arial" w:hAnsi="Arial" w:cs="Arial"/>
          <w:sz w:val="24"/>
          <w:szCs w:val="24"/>
        </w:rPr>
        <w:t>vertical</w:t>
      </w:r>
      <w:r w:rsidRPr="003C695F">
        <w:rPr>
          <w:rFonts w:ascii="Arial" w:hAnsi="Arial" w:cs="Arial"/>
          <w:sz w:val="24"/>
          <w:szCs w:val="24"/>
        </w:rPr>
        <w:t xml:space="preserve"> </w:t>
      </w:r>
      <w:r w:rsidR="003C695F" w:rsidRPr="003C695F">
        <w:rPr>
          <w:rFonts w:ascii="Arial" w:hAnsi="Arial" w:cs="Arial"/>
          <w:sz w:val="24"/>
          <w:szCs w:val="24"/>
        </w:rPr>
        <w:t xml:space="preserve">tienen el mismo </w:t>
      </w:r>
      <w:proofErr w:type="spellStart"/>
      <w:proofErr w:type="gramStart"/>
      <w:r w:rsidR="003C695F" w:rsidRPr="003C695F">
        <w:rPr>
          <w:rFonts w:ascii="Arial" w:hAnsi="Arial" w:cs="Arial"/>
          <w:sz w:val="24"/>
          <w:szCs w:val="24"/>
        </w:rPr>
        <w:t>numero</w:t>
      </w:r>
      <w:proofErr w:type="spellEnd"/>
      <w:proofErr w:type="gramEnd"/>
      <w:r w:rsidR="003C695F" w:rsidRPr="003C695F">
        <w:rPr>
          <w:rFonts w:ascii="Arial" w:hAnsi="Arial" w:cs="Arial"/>
          <w:sz w:val="24"/>
          <w:szCs w:val="24"/>
        </w:rPr>
        <w:t xml:space="preserve"> </w:t>
      </w:r>
      <w:r w:rsidRPr="003C695F">
        <w:rPr>
          <w:rFonts w:ascii="Arial" w:hAnsi="Arial" w:cs="Arial"/>
          <w:sz w:val="24"/>
          <w:szCs w:val="24"/>
        </w:rPr>
        <w:t xml:space="preserve"> </w:t>
      </w:r>
      <w:r w:rsidR="003C695F" w:rsidRPr="003C695F">
        <w:rPr>
          <w:rFonts w:ascii="Arial" w:hAnsi="Arial" w:cs="Arial"/>
          <w:sz w:val="24"/>
          <w:szCs w:val="24"/>
        </w:rPr>
        <w:t xml:space="preserve">de electrones en sus niveles de energía, estos electrones determinan principal mente la actividad química. </w:t>
      </w:r>
    </w:p>
    <w:p w:rsidR="003C695F" w:rsidRDefault="003C695F" w:rsidP="00225D8C">
      <w:pPr>
        <w:spacing w:line="360" w:lineRule="auto"/>
        <w:jc w:val="center"/>
        <w:rPr>
          <w:sz w:val="24"/>
          <w:szCs w:val="24"/>
        </w:rPr>
      </w:pPr>
    </w:p>
    <w:p w:rsidR="003C695F" w:rsidRPr="003C695F" w:rsidRDefault="003C695F" w:rsidP="00225D8C">
      <w:pPr>
        <w:spacing w:line="360" w:lineRule="auto"/>
        <w:jc w:val="center"/>
        <w:rPr>
          <w:rFonts w:ascii="Arial" w:hAnsi="Arial" w:cs="Arial"/>
          <w:sz w:val="24"/>
          <w:szCs w:val="24"/>
        </w:rPr>
      </w:pPr>
      <w:bookmarkStart w:id="0" w:name="_GoBack"/>
      <w:bookmarkEnd w:id="0"/>
      <w:r w:rsidRPr="003C695F">
        <w:rPr>
          <w:sz w:val="24"/>
          <w:szCs w:val="24"/>
        </w:rPr>
        <w:t>Bibliografía: http://www.cinvestav.mx/Portals/0/SiteDocs/Sec_Difusion/RevistaCinvestav/abril-junio2006/tabla%20periodica.pdf</w:t>
      </w:r>
    </w:p>
    <w:p w:rsidR="00225D8C" w:rsidRDefault="00225D8C" w:rsidP="00225D8C">
      <w:pPr>
        <w:spacing w:line="360" w:lineRule="auto"/>
        <w:jc w:val="center"/>
      </w:pPr>
    </w:p>
    <w:sectPr w:rsidR="00225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8C"/>
    <w:rsid w:val="00225D8C"/>
    <w:rsid w:val="003C695F"/>
    <w:rsid w:val="009C5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2016-04-14T18:43:00Z</dcterms:created>
  <dcterms:modified xsi:type="dcterms:W3CDTF">2016-04-14T19:40:00Z</dcterms:modified>
</cp:coreProperties>
</file>