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FD" w:rsidRDefault="00472C1B">
      <w:r>
        <w:t>1.</w:t>
      </w:r>
      <w:proofErr w:type="gramStart"/>
      <w:r>
        <w:t>-</w:t>
      </w:r>
      <w:r w:rsidR="00EC56FD">
        <w:t>¿</w:t>
      </w:r>
      <w:proofErr w:type="gramEnd"/>
      <w:r w:rsidR="00EC56FD">
        <w:t>Fue el objetivo del estudio definido con claridad?</w:t>
      </w:r>
      <w:r w:rsidR="00EC56FD">
        <w:br/>
        <w:t>R.-</w:t>
      </w:r>
      <w:r>
        <w:t xml:space="preserve">Sí, ya que se comenta que se trata de comparar el </w:t>
      </w:r>
      <w:proofErr w:type="spellStart"/>
      <w:r>
        <w:t>Ticagrelor</w:t>
      </w:r>
      <w:proofErr w:type="spellEnd"/>
      <w:r>
        <w:t xml:space="preserve"> con el </w:t>
      </w:r>
      <w:proofErr w:type="spellStart"/>
      <w:r>
        <w:t>Clopidogrel</w:t>
      </w:r>
      <w:proofErr w:type="spellEnd"/>
      <w:r>
        <w:t xml:space="preserve"> y determinar cuál es más eficaz</w:t>
      </w:r>
      <w:r w:rsidR="00EC56FD">
        <w:t>.</w:t>
      </w:r>
    </w:p>
    <w:p w:rsidR="00EC56FD" w:rsidRDefault="00472C1B">
      <w:r>
        <w:t>2.</w:t>
      </w:r>
      <w:proofErr w:type="gramStart"/>
      <w:r>
        <w:t>-</w:t>
      </w:r>
      <w:r w:rsidR="00EC56FD">
        <w:t>¿</w:t>
      </w:r>
      <w:proofErr w:type="gramEnd"/>
      <w:r w:rsidR="00EC56FD">
        <w:t>Qué porcentaje de la población elegible rehusó participar en el estudio?</w:t>
      </w:r>
      <w:r w:rsidR="00EC56FD">
        <w:br/>
        <w:t>R.-</w:t>
      </w:r>
      <w:r>
        <w:t xml:space="preserve"> 9.7% de la población.</w:t>
      </w:r>
    </w:p>
    <w:p w:rsidR="002758DB" w:rsidRDefault="00472C1B">
      <w:r>
        <w:t>3.</w:t>
      </w:r>
      <w:proofErr w:type="gramStart"/>
      <w:r>
        <w:t>-</w:t>
      </w:r>
      <w:r w:rsidR="002758DB">
        <w:t>¿</w:t>
      </w:r>
      <w:proofErr w:type="gramEnd"/>
      <w:r w:rsidR="002758DB">
        <w:t>Fueron las características de estos pacientes diferentes a las de los incluidos en el estudio?</w:t>
      </w:r>
      <w:r w:rsidR="002758DB">
        <w:br/>
        <w:t>R.-</w:t>
      </w:r>
      <w:r>
        <w:t xml:space="preserve"> No, solo se comentaba que ellos elegían no continuar.</w:t>
      </w:r>
    </w:p>
    <w:p w:rsidR="002758DB" w:rsidRDefault="00472C1B">
      <w:r>
        <w:t>4.</w:t>
      </w:r>
      <w:proofErr w:type="gramStart"/>
      <w:r>
        <w:t>-</w:t>
      </w:r>
      <w:r w:rsidR="002758DB">
        <w:t>¿</w:t>
      </w:r>
      <w:proofErr w:type="gramEnd"/>
      <w:r w:rsidR="002758DB">
        <w:t>Cuál es la probabilidad de que esto haya producido un sesgo en los resultados?</w:t>
      </w:r>
      <w:r w:rsidR="002758DB">
        <w:br/>
        <w:t>R.-</w:t>
      </w:r>
      <w:r>
        <w:t xml:space="preserve"> </w:t>
      </w:r>
    </w:p>
    <w:p w:rsidR="002758DB" w:rsidRDefault="00472C1B">
      <w:r>
        <w:t>5.</w:t>
      </w:r>
      <w:proofErr w:type="gramStart"/>
      <w:r>
        <w:t>-</w:t>
      </w:r>
      <w:r w:rsidR="002758DB">
        <w:t>¿</w:t>
      </w:r>
      <w:proofErr w:type="gramEnd"/>
      <w:r w:rsidR="002758DB">
        <w:t>Fueron los tratamientos definidos con claridad?</w:t>
      </w:r>
      <w:r w:rsidR="002758DB">
        <w:br/>
        <w:t>R.-</w:t>
      </w:r>
      <w:r>
        <w:t xml:space="preserve"> Sí, incluso de describe como se da el tratamiento y algunos otros factores que podían estar relacionados con este.</w:t>
      </w:r>
    </w:p>
    <w:p w:rsidR="002758DB" w:rsidRDefault="00472C1B">
      <w:r>
        <w:t>6.</w:t>
      </w:r>
      <w:proofErr w:type="gramStart"/>
      <w:r>
        <w:t>-</w:t>
      </w:r>
      <w:r w:rsidR="002758DB">
        <w:t>¿</w:t>
      </w:r>
      <w:proofErr w:type="gramEnd"/>
      <w:r w:rsidR="002758DB">
        <w:t>Se utilizaron los controles (históricos, concurrentes)</w:t>
      </w:r>
      <w:r>
        <w:t>?</w:t>
      </w:r>
      <w:r w:rsidR="002758DB">
        <w:br/>
        <w:t>R.-</w:t>
      </w:r>
      <w:r>
        <w:t>Sí.</w:t>
      </w:r>
    </w:p>
    <w:p w:rsidR="002758DB" w:rsidRDefault="00472C1B">
      <w:r>
        <w:t>7.</w:t>
      </w:r>
      <w:proofErr w:type="gramStart"/>
      <w:r>
        <w:t>-</w:t>
      </w:r>
      <w:r w:rsidR="002758DB">
        <w:t>¿</w:t>
      </w:r>
      <w:proofErr w:type="gramEnd"/>
      <w:r w:rsidR="002758DB">
        <w:t>Fueron las características de los pacientes en el grupo control y en el grupo experimental similares, denotando que la asignación</w:t>
      </w:r>
      <w:r>
        <w:t xml:space="preserve"> aleatoria de los tratamientos fue adecuada?</w:t>
      </w:r>
      <w:r>
        <w:br/>
        <w:t>R.-</w:t>
      </w:r>
      <w:r w:rsidR="000924C4">
        <w:t xml:space="preserve"> Sí ya que se comenta que se tomaban en cuentan algunos aspectos como criterios de inclusión.</w:t>
      </w:r>
    </w:p>
    <w:p w:rsidR="00472C1B" w:rsidRDefault="00472C1B">
      <w:r>
        <w:t>8.</w:t>
      </w:r>
      <w:proofErr w:type="gramStart"/>
      <w:r>
        <w:t>-¿</w:t>
      </w:r>
      <w:proofErr w:type="gramEnd"/>
      <w:r>
        <w:t>Se utilizó cegamiento (ciego, doble ciego, triple ciego) o no(abierto)?</w:t>
      </w:r>
      <w:r>
        <w:br/>
        <w:t>R.-</w:t>
      </w:r>
      <w:r w:rsidR="00FE0AB0">
        <w:t xml:space="preserve"> S</w:t>
      </w:r>
      <w:r w:rsidR="000924C4">
        <w:t>í, doble ciego.</w:t>
      </w:r>
    </w:p>
    <w:p w:rsidR="00472C1B" w:rsidRDefault="00472C1B">
      <w:r>
        <w:t>9.</w:t>
      </w:r>
      <w:proofErr w:type="gramStart"/>
      <w:r>
        <w:t>-¿</w:t>
      </w:r>
      <w:proofErr w:type="gramEnd"/>
      <w:r>
        <w:t>Fueron los resultados definidos y medidos correctamente?</w:t>
      </w:r>
      <w:r>
        <w:br/>
        <w:t>R.-</w:t>
      </w:r>
      <w:r w:rsidR="00FE0AB0">
        <w:t xml:space="preserve"> Sí, ya que se tomaron en cuenta tanto factores positivos como negativos.</w:t>
      </w:r>
    </w:p>
    <w:p w:rsidR="00472C1B" w:rsidRDefault="00472C1B">
      <w:r>
        <w:t>10.</w:t>
      </w:r>
      <w:proofErr w:type="gramStart"/>
      <w:r>
        <w:t>-¿</w:t>
      </w:r>
      <w:proofErr w:type="gramEnd"/>
      <w:r>
        <w:t>Se evaluó si los participantes tomaron el tratamiento como se les indicó (por ejemplo, mediante conteo de pastillas)?</w:t>
      </w:r>
      <w:r>
        <w:br/>
        <w:t>R.-</w:t>
      </w:r>
      <w:r w:rsidR="00FE0AB0">
        <w:t xml:space="preserve"> No.</w:t>
      </w:r>
    </w:p>
    <w:p w:rsidR="00472C1B" w:rsidRDefault="00472C1B">
      <w:r>
        <w:t>11.</w:t>
      </w:r>
      <w:proofErr w:type="gramStart"/>
      <w:r>
        <w:t>-¿</w:t>
      </w:r>
      <w:proofErr w:type="gramEnd"/>
      <w:r>
        <w:t>Fue el análisis hecho con intención de tratar?</w:t>
      </w:r>
      <w:r>
        <w:br/>
        <w:t>R.-</w:t>
      </w:r>
      <w:r w:rsidR="00FE0AB0">
        <w:t xml:space="preserve"> No, la intención fue prevenir la aparición de eventos vasculares.</w:t>
      </w:r>
    </w:p>
    <w:p w:rsidR="00472C1B" w:rsidRDefault="00472C1B">
      <w:r>
        <w:t>12.</w:t>
      </w:r>
      <w:proofErr w:type="gramStart"/>
      <w:r>
        <w:t>-</w:t>
      </w:r>
      <w:r w:rsidR="000924C4">
        <w:t>¿</w:t>
      </w:r>
      <w:proofErr w:type="gramEnd"/>
      <w:r w:rsidR="000924C4">
        <w:t>Fue el seguimiento de los pacientes completos?</w:t>
      </w:r>
      <w:r w:rsidR="000924C4">
        <w:br/>
        <w:t>R.-</w:t>
      </w:r>
      <w:r w:rsidR="00FE0AB0">
        <w:t xml:space="preserve"> Sí, fue un seguimiento completo y prolongado.</w:t>
      </w:r>
    </w:p>
    <w:p w:rsidR="000924C4" w:rsidRDefault="000924C4">
      <w:r>
        <w:t>13.</w:t>
      </w:r>
      <w:proofErr w:type="gramStart"/>
      <w:r>
        <w:t>-¿</w:t>
      </w:r>
      <w:proofErr w:type="gramEnd"/>
      <w:r>
        <w:t>Se excluyeron del análisis pacientes después de ser aleatorizados?</w:t>
      </w:r>
      <w:r>
        <w:br/>
        <w:t>R.-</w:t>
      </w:r>
      <w:r w:rsidR="00FE0AB0">
        <w:t>Sí, después de que presentaron efectos adversos.</w:t>
      </w:r>
    </w:p>
    <w:p w:rsidR="000924C4" w:rsidRDefault="000924C4">
      <w:r>
        <w:t>14.</w:t>
      </w:r>
      <w:proofErr w:type="gramStart"/>
      <w:r>
        <w:t>-¿</w:t>
      </w:r>
      <w:proofErr w:type="gramEnd"/>
      <w:r>
        <w:t>Fueron las características de dichos pacientes diferentes a las de los que fueron incluidos en el análisis?</w:t>
      </w:r>
      <w:r>
        <w:br/>
        <w:t>R.-</w:t>
      </w:r>
      <w:r w:rsidR="00FE0AB0">
        <w:t>No</w:t>
      </w:r>
      <w:r w:rsidR="00D66D84">
        <w:t>.</w:t>
      </w:r>
    </w:p>
    <w:p w:rsidR="000924C4" w:rsidRDefault="000924C4">
      <w:r>
        <w:t>15.</w:t>
      </w:r>
      <w:proofErr w:type="gramStart"/>
      <w:r>
        <w:t>-¿</w:t>
      </w:r>
      <w:proofErr w:type="gramEnd"/>
      <w:r>
        <w:t>Cuál es la validez externa</w:t>
      </w:r>
      <w:r w:rsidR="00D66D84">
        <w:t xml:space="preserve"> o aplicabilidad</w:t>
      </w:r>
      <w:r>
        <w:t xml:space="preserve"> de los resultados a otros grupos de pacientes?</w:t>
      </w:r>
      <w:r>
        <w:br/>
        <w:t>R.-</w:t>
      </w:r>
      <w:r w:rsidR="00D66D84">
        <w:t xml:space="preserve"> Sí tiene una aplicabilidad razonablemente buena, el problema es que sí hay grupos que faltan de incluirse para darle una mayor validez externa.</w:t>
      </w:r>
    </w:p>
    <w:p w:rsidR="000924C4" w:rsidRDefault="000924C4"/>
    <w:sectPr w:rsidR="0009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91" w:rsidRDefault="00F67C91" w:rsidP="00D66D84">
      <w:pPr>
        <w:spacing w:after="0" w:line="240" w:lineRule="auto"/>
      </w:pPr>
      <w:r>
        <w:separator/>
      </w:r>
    </w:p>
  </w:endnote>
  <w:endnote w:type="continuationSeparator" w:id="0">
    <w:p w:rsidR="00F67C91" w:rsidRDefault="00F67C91" w:rsidP="00D6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 w:rsidP="00D66D84">
    <w:pPr>
      <w:pStyle w:val="Piedepgina"/>
    </w:pPr>
    <w:r>
      <w:t xml:space="preserve">ALBERTO ARTURO ROUSSEAU CAMBEROS    LME 3225     HRVGF ISSSTE   MBE  </w:t>
    </w:r>
  </w:p>
  <w:p w:rsidR="00D66D84" w:rsidRDefault="00D66D84" w:rsidP="00D66D84">
    <w:pPr>
      <w:pStyle w:val="Piedepgina"/>
    </w:pPr>
    <w:r>
      <w:t xml:space="preserve">UNIVERSIDAD </w:t>
    </w:r>
    <w:r>
      <w:t xml:space="preserve">GUADALAJARA LAMAR    ACTIVIDAD 1 SEGUNDO </w:t>
    </w:r>
    <w:r>
      <w:t>PARCIAL.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91" w:rsidRDefault="00F67C91" w:rsidP="00D66D84">
      <w:pPr>
        <w:spacing w:after="0" w:line="240" w:lineRule="auto"/>
      </w:pPr>
      <w:r>
        <w:separator/>
      </w:r>
    </w:p>
  </w:footnote>
  <w:footnote w:type="continuationSeparator" w:id="0">
    <w:p w:rsidR="00F67C91" w:rsidRDefault="00F67C91" w:rsidP="00D6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4" w:rsidRDefault="00D66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FD"/>
    <w:rsid w:val="000924C4"/>
    <w:rsid w:val="002758DB"/>
    <w:rsid w:val="002F4C1F"/>
    <w:rsid w:val="00472C1B"/>
    <w:rsid w:val="00502DB4"/>
    <w:rsid w:val="0062098D"/>
    <w:rsid w:val="00863567"/>
    <w:rsid w:val="00A77579"/>
    <w:rsid w:val="00CE2B42"/>
    <w:rsid w:val="00D66D84"/>
    <w:rsid w:val="00EC56FD"/>
    <w:rsid w:val="00F67C9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017C-E908-45D8-B1A7-2F54D43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D84"/>
  </w:style>
  <w:style w:type="paragraph" w:styleId="Piedepgina">
    <w:name w:val="footer"/>
    <w:basedOn w:val="Normal"/>
    <w:link w:val="PiedepginaCar"/>
    <w:uiPriority w:val="99"/>
    <w:unhideWhenUsed/>
    <w:rsid w:val="00D6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Alberto Arturo Rousseau Camberos</cp:lastModifiedBy>
  <cp:revision>1</cp:revision>
  <dcterms:created xsi:type="dcterms:W3CDTF">2014-11-06T02:01:00Z</dcterms:created>
  <dcterms:modified xsi:type="dcterms:W3CDTF">2014-11-06T05:10:00Z</dcterms:modified>
</cp:coreProperties>
</file>